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35ffe5c00945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JØRGENSEN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JØRGENSEN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3279404cd246d5"/>
      <w:footerReference xmlns:r="http://schemas.openxmlformats.org/officeDocument/2006/relationships" w:type="default" r:id="R5c00411b1a0e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279404cd246d5" /><Relationship Type="http://schemas.openxmlformats.org/officeDocument/2006/relationships/footer" Target="/word/footer1.xml" Id="R5c00411b1a0e45e4" /></Relationships>
</file>