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58f37d82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b04acf34eefa4a9b"/>
      <w:footerReference xmlns:r="http://schemas.openxmlformats.org/officeDocument/2006/relationships" w:type="default" r:id="R12330c35fe9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acf34eefa4a9b" /><Relationship Type="http://schemas.openxmlformats.org/officeDocument/2006/relationships/footer" Target="/word/footer1.xml" Id="R12330c35fe9344f7" /></Relationships>
</file>