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e7ac7a09c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f055270f5f9e4335"/>
      <w:footerReference xmlns:r="http://schemas.openxmlformats.org/officeDocument/2006/relationships" w:type="default" r:id="R14ebeea613e7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55270f5f9e4335" /><Relationship Type="http://schemas.openxmlformats.org/officeDocument/2006/relationships/footer" Target="/word/footer1.xml" Id="R14ebeea613e7488e" /></Relationships>
</file>