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59b3145b1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1e1792f874011"/>
      <w:footerReference xmlns:r="http://schemas.openxmlformats.org/officeDocument/2006/relationships" w:type="default" r:id="Rf884a7271d15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DKP INVEST AS   ·   Org.nr 899 097 122   ·   c/o Denise Ringnes, Jegerveien 15A   ·   0777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1e1792f874011" /><Relationship Type="http://schemas.openxmlformats.org/officeDocument/2006/relationships/footer" Target="/word/footer1.xml" Id="Rf884a7271d154bac" /></Relationships>
</file>